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29" w:rsidRDefault="00B23629"/>
    <w:p w:rsidR="000259AE" w:rsidRPr="00237664" w:rsidRDefault="009650EF" w:rsidP="00DC7DBB">
      <w:pPr>
        <w:jc w:val="center"/>
        <w:rPr>
          <w:b/>
          <w:bCs/>
          <w:sz w:val="32"/>
          <w:szCs w:val="32"/>
        </w:rPr>
      </w:pPr>
      <w:r w:rsidRPr="00237664">
        <w:rPr>
          <w:b/>
          <w:bCs/>
          <w:sz w:val="32"/>
          <w:szCs w:val="32"/>
        </w:rPr>
        <w:t>Oznámení o podání nabídky po uplynutí lhůty pro podání nabídek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5742"/>
      </w:tblGrid>
      <w:tr w:rsidR="007B0764" w:rsidRPr="00E50090" w:rsidTr="00630B57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64" w:rsidRPr="00E50090" w:rsidRDefault="007B0764" w:rsidP="009F057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0764" w:rsidRPr="005C4DC2" w:rsidRDefault="007B0764" w:rsidP="009F057D">
            <w:pPr>
              <w:pStyle w:val="Tabulkatext"/>
              <w:rPr>
                <w:b/>
                <w:color w:val="auto"/>
              </w:rPr>
            </w:pPr>
            <w:r w:rsidRPr="007B0764">
              <w:rPr>
                <w:b/>
                <w:color w:val="auto"/>
              </w:rPr>
              <w:t>13199</w:t>
            </w:r>
          </w:p>
        </w:tc>
      </w:tr>
      <w:tr w:rsidR="007B0764" w:rsidRPr="00E50090" w:rsidTr="00630B57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764" w:rsidRPr="00E50090" w:rsidRDefault="007B0764" w:rsidP="009F057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zakázky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0764" w:rsidRPr="005C4DC2" w:rsidRDefault="007B0764" w:rsidP="009F057D">
            <w:pPr>
              <w:pStyle w:val="Tabulkatext"/>
              <w:rPr>
                <w:b/>
                <w:color w:val="auto"/>
              </w:rPr>
            </w:pPr>
            <w:r w:rsidRPr="005C4DC2">
              <w:rPr>
                <w:b/>
                <w:color w:val="auto"/>
              </w:rPr>
              <w:t>Výběrové řízení na zajištění vzdělávání zaměstnanců společnosti THERMA FM, s.r.o.</w:t>
            </w:r>
          </w:p>
        </w:tc>
      </w:tr>
      <w:tr w:rsidR="007B0764" w:rsidRPr="00E50090" w:rsidTr="00630B57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764" w:rsidRPr="00E50090" w:rsidRDefault="007B0764" w:rsidP="009F057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Datum vyhlášení výzvy k podání nabídek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0764" w:rsidRPr="005C4DC2" w:rsidRDefault="007B0764" w:rsidP="009F057D">
            <w:pPr>
              <w:pStyle w:val="Tabulkatext"/>
              <w:rPr>
                <w:b/>
                <w:color w:val="auto"/>
              </w:rPr>
            </w:pPr>
            <w:r w:rsidRPr="005C4DC2">
              <w:rPr>
                <w:b/>
                <w:color w:val="auto"/>
              </w:rPr>
              <w:t>23. 12.2019</w:t>
            </w:r>
          </w:p>
        </w:tc>
      </w:tr>
      <w:tr w:rsidR="007B0764" w:rsidRPr="00E50090" w:rsidTr="00630B57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764" w:rsidRPr="00E50090" w:rsidRDefault="007B0764" w:rsidP="009F057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0764" w:rsidRPr="005C4DC2" w:rsidRDefault="007B0764" w:rsidP="009F057D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5C4DC2">
              <w:rPr>
                <w:rFonts w:cstheme="minorHAnsi"/>
                <w:color w:val="auto"/>
                <w:szCs w:val="20"/>
              </w:rPr>
              <w:t>THERMA FM, s.r.o.</w:t>
            </w:r>
          </w:p>
        </w:tc>
      </w:tr>
      <w:tr w:rsidR="007B0764" w:rsidRPr="00E50090" w:rsidTr="00630B57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764" w:rsidRPr="00E50090" w:rsidRDefault="007B0764" w:rsidP="009F057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0764" w:rsidRPr="005C4DC2" w:rsidRDefault="007B0764" w:rsidP="009F057D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5C4DC2">
              <w:rPr>
                <w:rFonts w:cstheme="minorHAnsi"/>
                <w:color w:val="auto"/>
                <w:szCs w:val="20"/>
              </w:rPr>
              <w:t>Pržno 235</w:t>
            </w:r>
            <w:r w:rsidRPr="005C4DC2">
              <w:rPr>
                <w:rFonts w:cstheme="minorHAnsi"/>
                <w:color w:val="auto"/>
                <w:szCs w:val="20"/>
              </w:rPr>
              <w:br/>
              <w:t>Frýdlant nad Ostravicí</w:t>
            </w:r>
            <w:r w:rsidRPr="005C4DC2">
              <w:rPr>
                <w:rFonts w:cstheme="minorHAnsi"/>
                <w:color w:val="auto"/>
                <w:szCs w:val="20"/>
              </w:rPr>
              <w:br/>
              <w:t>73911</w:t>
            </w:r>
          </w:p>
        </w:tc>
      </w:tr>
      <w:tr w:rsidR="00630B57" w:rsidRPr="00E50090" w:rsidTr="00CE72BE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B57" w:rsidRPr="00E50090" w:rsidRDefault="00630B57" w:rsidP="00CE72B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0B57" w:rsidRPr="005C4DC2" w:rsidRDefault="00630B57" w:rsidP="00CE72BE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5C4DC2">
              <w:rPr>
                <w:rFonts w:cstheme="minorHAnsi"/>
                <w:color w:val="auto"/>
                <w:szCs w:val="20"/>
              </w:rPr>
              <w:t>25392221 / CZ 25392221</w:t>
            </w:r>
          </w:p>
        </w:tc>
      </w:tr>
      <w:tr w:rsidR="007B0764" w:rsidRPr="00E50090" w:rsidTr="00630B57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764" w:rsidRPr="00E50090" w:rsidRDefault="007B0764" w:rsidP="009F057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B0764" w:rsidRPr="005C4DC2" w:rsidRDefault="007B0764" w:rsidP="00420779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5C4DC2">
              <w:rPr>
                <w:rFonts w:cstheme="minorHAnsi"/>
                <w:color w:val="auto"/>
                <w:szCs w:val="20"/>
              </w:rPr>
              <w:t xml:space="preserve">Ing. Miroslav </w:t>
            </w:r>
            <w:proofErr w:type="spellStart"/>
            <w:r w:rsidRPr="005C4DC2">
              <w:rPr>
                <w:rFonts w:cstheme="minorHAnsi"/>
                <w:color w:val="auto"/>
                <w:szCs w:val="20"/>
              </w:rPr>
              <w:t>Křiva</w:t>
            </w:r>
            <w:proofErr w:type="spellEnd"/>
            <w:r w:rsidRPr="005C4DC2">
              <w:rPr>
                <w:rFonts w:cstheme="minorHAnsi"/>
                <w:color w:val="auto"/>
                <w:szCs w:val="20"/>
              </w:rPr>
              <w:br/>
              <w:t>Tel. 604 116116</w:t>
            </w:r>
            <w:r w:rsidRPr="005C4DC2">
              <w:rPr>
                <w:rFonts w:cstheme="minorHAnsi"/>
                <w:color w:val="auto"/>
                <w:szCs w:val="20"/>
              </w:rPr>
              <w:br/>
              <w:t>thermafm@thermafm.cz</w:t>
            </w:r>
          </w:p>
        </w:tc>
      </w:tr>
    </w:tbl>
    <w:p w:rsidR="009650EF" w:rsidRDefault="009650EF"/>
    <w:p w:rsidR="00CE615C" w:rsidRDefault="00CE615C">
      <w:r>
        <w:t xml:space="preserve">Zadavatel obdržel nabídku níže uvedeného dodavatele po </w:t>
      </w:r>
      <w:r w:rsidR="008A1401">
        <w:t>uplynutí</w:t>
      </w:r>
      <w:r>
        <w:t xml:space="preserve"> lhůty pro podání nabídek, kterou zadavatel stanovil na </w:t>
      </w:r>
      <w:r w:rsidR="00A36A14" w:rsidRPr="0036345C">
        <w:rPr>
          <w:b/>
          <w:bCs/>
        </w:rPr>
        <w:t>10. 1. 2020 do 12:00 hodin</w:t>
      </w:r>
      <w:r w:rsidR="00A36A14" w:rsidRPr="00A36A14">
        <w:t xml:space="preserve">. </w:t>
      </w:r>
    </w:p>
    <w:p w:rsidR="007761CC" w:rsidRDefault="007761CC"/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5742"/>
      </w:tblGrid>
      <w:tr w:rsidR="00CD7858" w:rsidRPr="00E50090" w:rsidTr="009F057D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858" w:rsidRPr="00E50090" w:rsidRDefault="00CD7858" w:rsidP="00CD7858">
            <w:pPr>
              <w:pStyle w:val="Tabulkatext"/>
              <w:rPr>
                <w:b/>
                <w:bCs/>
              </w:rPr>
            </w:pPr>
            <w:r w:rsidRPr="00CD7858">
              <w:rPr>
                <w:b/>
                <w:bCs/>
              </w:rPr>
              <w:t>Dodavatel (název, obchodní firma, sídlo, IČ)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CC" w:rsidRPr="008E17FC" w:rsidRDefault="007761CC" w:rsidP="009F057D">
            <w:pPr>
              <w:pStyle w:val="Tabulkatext"/>
              <w:rPr>
                <w:rFonts w:cstheme="minorHAnsi"/>
                <w:b/>
                <w:bCs/>
                <w:color w:val="auto"/>
                <w:szCs w:val="20"/>
              </w:rPr>
            </w:pPr>
            <w:proofErr w:type="spellStart"/>
            <w:r w:rsidRPr="008E17FC">
              <w:rPr>
                <w:rFonts w:cstheme="minorHAnsi"/>
                <w:b/>
                <w:bCs/>
                <w:color w:val="auto"/>
                <w:szCs w:val="20"/>
              </w:rPr>
              <w:t>Everesta</w:t>
            </w:r>
            <w:proofErr w:type="spellEnd"/>
            <w:r w:rsidRPr="008E17FC">
              <w:rPr>
                <w:rFonts w:cstheme="minorHAnsi"/>
                <w:b/>
                <w:bCs/>
                <w:color w:val="auto"/>
                <w:szCs w:val="20"/>
              </w:rPr>
              <w:t>, s.r.o.</w:t>
            </w:r>
          </w:p>
          <w:p w:rsidR="007761CC" w:rsidRDefault="007761CC" w:rsidP="007761CC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7761CC">
              <w:rPr>
                <w:rFonts w:cstheme="minorHAnsi"/>
                <w:color w:val="auto"/>
                <w:szCs w:val="20"/>
              </w:rPr>
              <w:t>Sídlo: Česká Lípa, Mimoňská 3223, PSČ 47001</w:t>
            </w:r>
          </w:p>
          <w:p w:rsidR="007761CC" w:rsidRPr="005C4DC2" w:rsidRDefault="007761CC" w:rsidP="007761CC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7761CC">
              <w:rPr>
                <w:rFonts w:cstheme="minorHAnsi"/>
                <w:color w:val="auto"/>
                <w:szCs w:val="20"/>
              </w:rPr>
              <w:t>IČ: 25014650</w:t>
            </w:r>
          </w:p>
        </w:tc>
      </w:tr>
      <w:tr w:rsidR="008E7EFB" w:rsidRPr="00E50090" w:rsidTr="009F057D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EFB" w:rsidRPr="00CD7858" w:rsidRDefault="008E7EFB" w:rsidP="00CD785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 xml:space="preserve">Nabídka </w:t>
            </w:r>
            <w:r w:rsidR="00533120">
              <w:rPr>
                <w:b/>
                <w:bCs/>
              </w:rPr>
              <w:t>zpracována</w:t>
            </w:r>
            <w:r>
              <w:rPr>
                <w:b/>
                <w:bCs/>
              </w:rPr>
              <w:t xml:space="preserve"> na dílčí plnění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7EFB" w:rsidRPr="00A17657" w:rsidRDefault="00A17657" w:rsidP="009F057D">
            <w:pPr>
              <w:pStyle w:val="Tabulkatext"/>
              <w:rPr>
                <w:rFonts w:cstheme="minorHAnsi"/>
                <w:color w:val="auto"/>
                <w:szCs w:val="20"/>
              </w:rPr>
            </w:pPr>
            <w:r w:rsidRPr="00A17657">
              <w:rPr>
                <w:rFonts w:cstheme="minorHAnsi"/>
                <w:color w:val="auto"/>
                <w:szCs w:val="20"/>
              </w:rPr>
              <w:t>1 a 2</w:t>
            </w:r>
          </w:p>
        </w:tc>
      </w:tr>
      <w:tr w:rsidR="00CD7858" w:rsidRPr="00E50090" w:rsidTr="009F057D">
        <w:trPr>
          <w:trHeight w:val="20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858" w:rsidRPr="00E50090" w:rsidRDefault="00CC3F89" w:rsidP="00CC3F89">
            <w:pPr>
              <w:pStyle w:val="Tabulkatext"/>
              <w:rPr>
                <w:b/>
                <w:bCs/>
              </w:rPr>
            </w:pPr>
            <w:r w:rsidRPr="00CC3F89">
              <w:rPr>
                <w:b/>
                <w:bCs/>
              </w:rPr>
              <w:t>Datum a přesný čas doručení nabídky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7858" w:rsidRPr="005C4DC2" w:rsidRDefault="00A17657" w:rsidP="007761CC">
            <w:pPr>
              <w:pStyle w:val="Tabulkatext"/>
              <w:ind w:left="0"/>
              <w:rPr>
                <w:rFonts w:cstheme="minorHAnsi"/>
                <w:color w:val="auto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>10.1.2020, 12:32 hodin</w:t>
            </w:r>
          </w:p>
        </w:tc>
      </w:tr>
    </w:tbl>
    <w:p w:rsidR="00AD0519" w:rsidRDefault="00AD0519"/>
    <w:p w:rsidR="00AD0519" w:rsidRDefault="00AD0519">
      <w:r>
        <w:t xml:space="preserve">Nabídka výše uvedeného dodavatele nebyla otevřena, posuzována ani hodnocena. </w:t>
      </w:r>
    </w:p>
    <w:p w:rsidR="00AD0519" w:rsidRDefault="00AD0519"/>
    <w:p w:rsidR="008A1401" w:rsidRDefault="005732DC">
      <w:r>
        <w:t>V Pržnu dne 1</w:t>
      </w:r>
      <w:r w:rsidR="00207D25">
        <w:t>3</w:t>
      </w:r>
      <w:r>
        <w:t>.1.2020</w:t>
      </w:r>
    </w:p>
    <w:p w:rsidR="008A1401" w:rsidRDefault="008A1401"/>
    <w:p w:rsidR="00C36303" w:rsidRDefault="005732DC" w:rsidP="005B7553">
      <w:pPr>
        <w:spacing w:after="0"/>
      </w:pPr>
      <w:r>
        <w:t xml:space="preserve">Ing. Miroslav </w:t>
      </w:r>
      <w:proofErr w:type="spellStart"/>
      <w:r>
        <w:t>Křiva</w:t>
      </w:r>
      <w:proofErr w:type="spellEnd"/>
      <w:r w:rsidR="00C36303">
        <w:t>, jednatel</w:t>
      </w:r>
    </w:p>
    <w:p w:rsidR="00C36303" w:rsidRDefault="00C36303" w:rsidP="005B7553">
      <w:pPr>
        <w:spacing w:after="0"/>
      </w:pPr>
      <w:r w:rsidRPr="005C4DC2">
        <w:rPr>
          <w:rFonts w:cstheme="minorHAnsi"/>
          <w:szCs w:val="20"/>
        </w:rPr>
        <w:t>THERMA FM, s.r.o.</w:t>
      </w:r>
      <w:bookmarkStart w:id="0" w:name="_GoBack"/>
      <w:bookmarkEnd w:id="0"/>
    </w:p>
    <w:sectPr w:rsidR="00C36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C6" w:rsidRDefault="00C259C6" w:rsidP="00B23629">
      <w:pPr>
        <w:spacing w:after="0" w:line="240" w:lineRule="auto"/>
      </w:pPr>
      <w:r>
        <w:separator/>
      </w:r>
    </w:p>
  </w:endnote>
  <w:endnote w:type="continuationSeparator" w:id="0">
    <w:p w:rsidR="00C259C6" w:rsidRDefault="00C259C6" w:rsidP="00B2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C6" w:rsidRDefault="00C259C6" w:rsidP="00B23629">
      <w:pPr>
        <w:spacing w:after="0" w:line="240" w:lineRule="auto"/>
      </w:pPr>
      <w:r>
        <w:separator/>
      </w:r>
    </w:p>
  </w:footnote>
  <w:footnote w:type="continuationSeparator" w:id="0">
    <w:p w:rsidR="00C259C6" w:rsidRDefault="00C259C6" w:rsidP="00B2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29" w:rsidRDefault="00B23629">
    <w:pPr>
      <w:pStyle w:val="Zhlav"/>
    </w:pPr>
    <w:r>
      <w:rPr>
        <w:noProof/>
        <w:lang w:eastAsia="cs-CZ"/>
      </w:rPr>
      <w:drawing>
        <wp:inline distT="0" distB="0" distL="0" distR="0" wp14:anchorId="7ED81028" wp14:editId="41F0D76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F"/>
    <w:rsid w:val="000259AE"/>
    <w:rsid w:val="0018334D"/>
    <w:rsid w:val="001A40D8"/>
    <w:rsid w:val="00207D25"/>
    <w:rsid w:val="00237664"/>
    <w:rsid w:val="0036345C"/>
    <w:rsid w:val="00381270"/>
    <w:rsid w:val="00420779"/>
    <w:rsid w:val="00486F7E"/>
    <w:rsid w:val="00497994"/>
    <w:rsid w:val="00533120"/>
    <w:rsid w:val="005732DC"/>
    <w:rsid w:val="005B7553"/>
    <w:rsid w:val="00630B57"/>
    <w:rsid w:val="007761CC"/>
    <w:rsid w:val="007B0764"/>
    <w:rsid w:val="008A1401"/>
    <w:rsid w:val="008E17FC"/>
    <w:rsid w:val="008E7EFB"/>
    <w:rsid w:val="009650EF"/>
    <w:rsid w:val="00995A90"/>
    <w:rsid w:val="009F1CA5"/>
    <w:rsid w:val="00A073AB"/>
    <w:rsid w:val="00A17657"/>
    <w:rsid w:val="00A36A14"/>
    <w:rsid w:val="00AD0519"/>
    <w:rsid w:val="00B23629"/>
    <w:rsid w:val="00BB4A8E"/>
    <w:rsid w:val="00C259C6"/>
    <w:rsid w:val="00C36303"/>
    <w:rsid w:val="00CC3F89"/>
    <w:rsid w:val="00CD7858"/>
    <w:rsid w:val="00CE615C"/>
    <w:rsid w:val="00D1046E"/>
    <w:rsid w:val="00DC7DBB"/>
    <w:rsid w:val="00DF7A84"/>
    <w:rsid w:val="00E6605A"/>
    <w:rsid w:val="00F829BE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48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629"/>
  </w:style>
  <w:style w:type="paragraph" w:styleId="Zpat">
    <w:name w:val="footer"/>
    <w:basedOn w:val="Normln"/>
    <w:link w:val="ZpatChar"/>
    <w:uiPriority w:val="99"/>
    <w:unhideWhenUsed/>
    <w:rsid w:val="00B2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629"/>
  </w:style>
  <w:style w:type="paragraph" w:customStyle="1" w:styleId="Tabulkatext">
    <w:name w:val="Tabulka text"/>
    <w:link w:val="TabulkatextChar"/>
    <w:uiPriority w:val="6"/>
    <w:qFormat/>
    <w:rsid w:val="007B076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B0764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2020-01-13T14:06:00Z</dcterms:created>
  <dcterms:modified xsi:type="dcterms:W3CDTF">2020-01-14T08:21:00Z</dcterms:modified>
</cp:coreProperties>
</file>